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C9" w:rsidRPr="00074DDB" w:rsidRDefault="00735FD6" w:rsidP="00074DDB">
      <w:pPr>
        <w:jc w:val="center"/>
      </w:pPr>
      <w:r>
        <w:rPr>
          <w:rFonts w:hint="eastAsia"/>
        </w:rPr>
        <w:t>感染症等の対策に関する留意事項について</w:t>
      </w:r>
    </w:p>
    <w:p w:rsidR="004D7E26" w:rsidRDefault="004D7E26"/>
    <w:p w:rsidR="00DF047D" w:rsidRDefault="00735FD6" w:rsidP="00DF047D">
      <w:pPr>
        <w:jc w:val="right"/>
      </w:pPr>
      <w:r>
        <w:rPr>
          <w:rFonts w:hint="eastAsia"/>
        </w:rPr>
        <w:t>大分県中学校体育連盟</w:t>
      </w:r>
      <w:r w:rsidR="001A6FC3">
        <w:rPr>
          <w:rFonts w:hint="eastAsia"/>
        </w:rPr>
        <w:t>剣道</w:t>
      </w:r>
      <w:r w:rsidR="00DF047D">
        <w:rPr>
          <w:rFonts w:hint="eastAsia"/>
        </w:rPr>
        <w:t>競技</w:t>
      </w:r>
      <w:r w:rsidR="00900ABB">
        <w:rPr>
          <w:rFonts w:hint="eastAsia"/>
        </w:rPr>
        <w:t>専門部</w:t>
      </w:r>
    </w:p>
    <w:p w:rsidR="004D7E26" w:rsidRPr="00735FD6" w:rsidRDefault="004D7E26"/>
    <w:p w:rsidR="004D7E26" w:rsidRDefault="004D7E26">
      <w:r>
        <w:rPr>
          <w:rFonts w:hint="eastAsia"/>
        </w:rPr>
        <w:t>１　全競技共通事項</w:t>
      </w:r>
    </w:p>
    <w:p w:rsidR="00D0235E" w:rsidRDefault="004D7E26" w:rsidP="00D0235E">
      <w:r>
        <w:rPr>
          <w:rFonts w:hint="eastAsia"/>
        </w:rPr>
        <w:t xml:space="preserve">　</w:t>
      </w:r>
      <w:r w:rsidR="00D0235E">
        <w:rPr>
          <w:rFonts w:hint="eastAsia"/>
        </w:rPr>
        <w:t>（１）</w:t>
      </w:r>
      <w:r w:rsidR="00D0235E" w:rsidRPr="001D4180">
        <w:rPr>
          <w:rFonts w:hint="eastAsia"/>
        </w:rPr>
        <w:t>生徒の参加については、学校長に「大会参加確認書」を提出すること</w:t>
      </w:r>
      <w:r w:rsidR="00D0235E">
        <w:rPr>
          <w:rFonts w:hint="eastAsia"/>
        </w:rPr>
        <w:t>。</w:t>
      </w:r>
    </w:p>
    <w:p w:rsidR="00D0235E" w:rsidRDefault="00D0235E" w:rsidP="00D0235E">
      <w:r>
        <w:rPr>
          <w:rFonts w:hint="eastAsia"/>
        </w:rPr>
        <w:t xml:space="preserve">　（２）生徒に発熱など風邪症状が見られる時は参加を見合わせ、自宅で休養させること。</w:t>
      </w:r>
    </w:p>
    <w:p w:rsidR="00D0235E" w:rsidRDefault="00D0235E" w:rsidP="00D0235E">
      <w:pPr>
        <w:ind w:left="840" w:hangingChars="400" w:hanging="840"/>
      </w:pPr>
      <w:r>
        <w:rPr>
          <w:rFonts w:hint="eastAsia"/>
        </w:rPr>
        <w:t xml:space="preserve">　（３）試合会場に入る生徒（競技中以外）・競技役員・補助員・引率者・観客等は必ずマスクを着用すること。ただし、熱中症予防の観点で、屋外で人と十分な距離（２ｍ以上）を確保できる場合はマスクを外すこと。また、屋内でも息苦しさを感じた場合は、換気や人と十分な距離を保つなどの配慮をした上でマスクを外すこと。</w:t>
      </w:r>
    </w:p>
    <w:p w:rsidR="00D0235E" w:rsidRDefault="00D0235E" w:rsidP="00D0235E">
      <w:pPr>
        <w:ind w:firstLineChars="100" w:firstLine="210"/>
      </w:pPr>
      <w:r>
        <w:rPr>
          <w:rFonts w:hint="eastAsia"/>
        </w:rPr>
        <w:t>（４）会場の各所に液体石鹸や手指消毒用液を備えているので、こまめな手洗いや消毒をすること。</w:t>
      </w:r>
    </w:p>
    <w:p w:rsidR="00D0235E" w:rsidRDefault="00D0235E" w:rsidP="00D0235E">
      <w:pPr>
        <w:ind w:firstLineChars="100" w:firstLine="210"/>
      </w:pPr>
      <w:r>
        <w:rPr>
          <w:rFonts w:hint="eastAsia"/>
        </w:rPr>
        <w:t>（５）同チーム内での飲料水等の回し飲みやタオルやコップ等の共有はしないこと。</w:t>
      </w:r>
    </w:p>
    <w:p w:rsidR="00D0235E" w:rsidRDefault="00D0235E" w:rsidP="00D0235E">
      <w:pPr>
        <w:ind w:leftChars="100" w:left="840" w:hangingChars="300" w:hanging="630"/>
      </w:pPr>
      <w:r>
        <w:rPr>
          <w:rFonts w:hint="eastAsia"/>
        </w:rPr>
        <w:t>（６）競技に使用する共有の用具（ボール等）については、競技専門部で消毒を行うが、チーム内の用具は各指導者が責任をもって消毒すること。</w:t>
      </w:r>
    </w:p>
    <w:p w:rsidR="00D0235E" w:rsidRDefault="00D0235E" w:rsidP="00D0235E">
      <w:pPr>
        <w:ind w:firstLineChars="100" w:firstLine="210"/>
      </w:pPr>
      <w:r>
        <w:rPr>
          <w:rFonts w:hint="eastAsia"/>
        </w:rPr>
        <w:t>（７）競技会場内では、競技専門部（係員）の指示や誘導に従うこと。</w:t>
      </w:r>
    </w:p>
    <w:p w:rsidR="00D0235E" w:rsidRDefault="00D0235E" w:rsidP="00D0235E">
      <w:pPr>
        <w:ind w:leftChars="100" w:left="840" w:hangingChars="300" w:hanging="630"/>
      </w:pPr>
      <w:r>
        <w:rPr>
          <w:rFonts w:hint="eastAsia"/>
        </w:rPr>
        <w:t>（８）競技会終了後２週間以内に新型コロナウイルス感染症を発症した場合は、競技専門部及び県中体連事務局に速やかに報告すること。</w:t>
      </w:r>
    </w:p>
    <w:p w:rsidR="00D0235E" w:rsidRDefault="00D0235E" w:rsidP="00D0235E">
      <w:pPr>
        <w:ind w:leftChars="100" w:left="840" w:hangingChars="300" w:hanging="630"/>
      </w:pPr>
      <w:r>
        <w:rPr>
          <w:rFonts w:hint="eastAsia"/>
        </w:rPr>
        <w:t>（９）応援</w:t>
      </w:r>
      <w:r>
        <w:rPr>
          <w:rFonts w:hint="eastAsia"/>
        </w:rPr>
        <w:t>(</w:t>
      </w:r>
      <w:r>
        <w:rPr>
          <w:rFonts w:hint="eastAsia"/>
        </w:rPr>
        <w:t>観戦</w:t>
      </w:r>
      <w:r>
        <w:rPr>
          <w:rFonts w:hint="eastAsia"/>
        </w:rPr>
        <w:t>)</w:t>
      </w:r>
      <w:r>
        <w:rPr>
          <w:rFonts w:hint="eastAsia"/>
        </w:rPr>
        <w:t>入場者は、感染状況によっては制限等、変更する場合がある。その際は、郡市中体連事務局を通して連絡する。</w:t>
      </w:r>
    </w:p>
    <w:p w:rsidR="00900ABB" w:rsidRPr="00D0235E" w:rsidRDefault="00900ABB" w:rsidP="00D0235E"/>
    <w:p w:rsidR="00900ABB" w:rsidRDefault="00900ABB" w:rsidP="00DF047D">
      <w:pPr>
        <w:ind w:leftChars="100" w:left="840" w:hangingChars="300" w:hanging="630"/>
      </w:pPr>
      <w:r>
        <w:rPr>
          <w:rFonts w:hint="eastAsia"/>
        </w:rPr>
        <w:t xml:space="preserve">２　</w:t>
      </w:r>
      <w:r w:rsidR="00D21935" w:rsidRPr="00D21935">
        <w:rPr>
          <w:rFonts w:hint="eastAsia"/>
        </w:rPr>
        <w:t>剣道</w:t>
      </w:r>
      <w:r w:rsidRPr="00D21935">
        <w:rPr>
          <w:rFonts w:hint="eastAsia"/>
        </w:rPr>
        <w:t>競技</w:t>
      </w:r>
      <w:r>
        <w:rPr>
          <w:rFonts w:hint="eastAsia"/>
        </w:rPr>
        <w:t>における３密（密閉、密接、密集）の回避対策</w:t>
      </w:r>
    </w:p>
    <w:p w:rsidR="00900ABB" w:rsidRDefault="00900ABB" w:rsidP="00DF047D">
      <w:pPr>
        <w:ind w:leftChars="100" w:left="840" w:hangingChars="300" w:hanging="630"/>
      </w:pPr>
      <w:r>
        <w:rPr>
          <w:rFonts w:hint="eastAsia"/>
        </w:rPr>
        <w:t xml:space="preserve">　【大会本部】</w:t>
      </w:r>
    </w:p>
    <w:p w:rsidR="00AB2816" w:rsidRDefault="00900ABB" w:rsidP="00AB2816">
      <w:pPr>
        <w:ind w:leftChars="100" w:left="840" w:hangingChars="300" w:hanging="630"/>
      </w:pPr>
      <w:r>
        <w:rPr>
          <w:rFonts w:hint="eastAsia"/>
        </w:rPr>
        <w:t xml:space="preserve">　　　・</w:t>
      </w:r>
      <w:r w:rsidR="00014606">
        <w:rPr>
          <w:rFonts w:hint="eastAsia"/>
        </w:rPr>
        <w:t>主催者で</w:t>
      </w:r>
      <w:r w:rsidR="00F131DE">
        <w:rPr>
          <w:rFonts w:hint="eastAsia"/>
        </w:rPr>
        <w:t>消毒液を準備し、会場内に設置する。</w:t>
      </w:r>
    </w:p>
    <w:p w:rsidR="00900ABB" w:rsidRDefault="00900ABB" w:rsidP="00DF047D">
      <w:pPr>
        <w:ind w:leftChars="100" w:left="840" w:hangingChars="300" w:hanging="630"/>
      </w:pPr>
      <w:r>
        <w:rPr>
          <w:rFonts w:hint="eastAsia"/>
        </w:rPr>
        <w:t xml:space="preserve">　　　・</w:t>
      </w:r>
      <w:r w:rsidR="00F131DE">
        <w:rPr>
          <w:rFonts w:hint="eastAsia"/>
        </w:rPr>
        <w:t>会場内のトイレに液体せっけんと消毒液を設置する。</w:t>
      </w:r>
    </w:p>
    <w:p w:rsidR="00900ABB" w:rsidRDefault="00900ABB" w:rsidP="00DF047D">
      <w:pPr>
        <w:ind w:leftChars="100" w:left="840" w:hangingChars="300" w:hanging="630"/>
      </w:pPr>
      <w:r>
        <w:rPr>
          <w:rFonts w:hint="eastAsia"/>
        </w:rPr>
        <w:t xml:space="preserve">　　　・</w:t>
      </w:r>
      <w:r w:rsidR="00EA0BB7">
        <w:rPr>
          <w:rFonts w:hint="eastAsia"/>
        </w:rPr>
        <w:t>人との接触を減らすために、会場内で選手・役員・観客の導線を区分する。</w:t>
      </w:r>
    </w:p>
    <w:p w:rsidR="00EA0BB7" w:rsidRDefault="00EA0BB7" w:rsidP="00DF047D">
      <w:pPr>
        <w:ind w:leftChars="100" w:left="840" w:hangingChars="300" w:hanging="630"/>
      </w:pPr>
      <w:r>
        <w:rPr>
          <w:rFonts w:hint="eastAsia"/>
        </w:rPr>
        <w:t xml:space="preserve">　　　・保護者は、氏名・連絡先（電話番号）・住所を顧問に知らせる。</w:t>
      </w:r>
    </w:p>
    <w:p w:rsidR="00EA0BB7" w:rsidRDefault="00EA0BB7" w:rsidP="00DF047D">
      <w:pPr>
        <w:ind w:leftChars="100" w:left="840" w:hangingChars="300" w:hanging="630"/>
      </w:pPr>
      <w:r>
        <w:rPr>
          <w:rFonts w:hint="eastAsia"/>
        </w:rPr>
        <w:t xml:space="preserve">　　　・</w:t>
      </w:r>
      <w:r w:rsidR="00E951B3">
        <w:rPr>
          <w:rFonts w:hint="eastAsia"/>
        </w:rPr>
        <w:t>学校ごとに、事前に案内した待機場所に荷物を置く</w:t>
      </w:r>
      <w:r w:rsidR="00D77AEB">
        <w:rPr>
          <w:rFonts w:hint="eastAsia"/>
        </w:rPr>
        <w:t>。</w:t>
      </w:r>
    </w:p>
    <w:p w:rsidR="00D77AEB" w:rsidRDefault="00D77AEB" w:rsidP="00DF047D">
      <w:pPr>
        <w:ind w:leftChars="100" w:left="840" w:hangingChars="300" w:hanging="630"/>
      </w:pPr>
      <w:r>
        <w:rPr>
          <w:rFonts w:hint="eastAsia"/>
        </w:rPr>
        <w:t xml:space="preserve">　　　・観覧席は郡市ごとに席を指定する。</w:t>
      </w:r>
    </w:p>
    <w:p w:rsidR="00D77AEB" w:rsidRDefault="00D77AEB" w:rsidP="00DF047D">
      <w:pPr>
        <w:ind w:leftChars="100" w:left="840" w:hangingChars="300" w:hanging="630"/>
      </w:pPr>
      <w:r>
        <w:rPr>
          <w:rFonts w:hint="eastAsia"/>
        </w:rPr>
        <w:t xml:space="preserve">　　　・会場内は定期的な換気を行う。</w:t>
      </w:r>
    </w:p>
    <w:p w:rsidR="00D77AEB" w:rsidRDefault="00D77AEB" w:rsidP="00DF047D">
      <w:pPr>
        <w:ind w:leftChars="100" w:left="840" w:hangingChars="300" w:hanging="630"/>
      </w:pPr>
      <w:r>
        <w:rPr>
          <w:rFonts w:hint="eastAsia"/>
        </w:rPr>
        <w:t xml:space="preserve">　　　・更衣室は使用させない。</w:t>
      </w:r>
    </w:p>
    <w:p w:rsidR="00D77AEB" w:rsidRDefault="00D77AEB" w:rsidP="00DF047D">
      <w:pPr>
        <w:ind w:leftChars="100" w:left="840" w:hangingChars="300" w:hanging="630"/>
      </w:pPr>
      <w:r>
        <w:rPr>
          <w:rFonts w:hint="eastAsia"/>
        </w:rPr>
        <w:t xml:space="preserve">　　　・審判、役員控室を使用する際は長時間使用させないように、使用制限を行う。</w:t>
      </w:r>
    </w:p>
    <w:p w:rsidR="00D77AEB" w:rsidRPr="00EA0BB7" w:rsidRDefault="00D77AEB" w:rsidP="00DF047D">
      <w:pPr>
        <w:ind w:leftChars="100" w:left="840" w:hangingChars="300" w:hanging="630"/>
      </w:pPr>
      <w:r>
        <w:rPr>
          <w:rFonts w:hint="eastAsia"/>
        </w:rPr>
        <w:t xml:space="preserve">　　　・</w:t>
      </w:r>
      <w:r w:rsidR="00226B7F">
        <w:rPr>
          <w:rFonts w:hint="eastAsia"/>
        </w:rPr>
        <w:t>ゴミは各学校、各個人で持ち帰る。</w:t>
      </w:r>
    </w:p>
    <w:p w:rsidR="00107068" w:rsidRDefault="00900ABB" w:rsidP="00DF047D">
      <w:pPr>
        <w:ind w:leftChars="100" w:left="840" w:hangingChars="300" w:hanging="630"/>
      </w:pPr>
      <w:r>
        <w:rPr>
          <w:rFonts w:hint="eastAsia"/>
        </w:rPr>
        <w:t xml:space="preserve">　</w:t>
      </w:r>
    </w:p>
    <w:p w:rsidR="00900ABB" w:rsidRDefault="00900ABB" w:rsidP="00107068">
      <w:pPr>
        <w:ind w:leftChars="200" w:left="840" w:hangingChars="200" w:hanging="420"/>
      </w:pPr>
      <w:r>
        <w:rPr>
          <w:rFonts w:hint="eastAsia"/>
        </w:rPr>
        <w:t>【選手・役員・保護者等】</w:t>
      </w:r>
    </w:p>
    <w:p w:rsidR="00900ABB" w:rsidRDefault="00900ABB" w:rsidP="00DF047D">
      <w:pPr>
        <w:ind w:leftChars="100" w:left="840" w:hangingChars="300" w:hanging="630"/>
      </w:pPr>
      <w:r>
        <w:rPr>
          <w:rFonts w:hint="eastAsia"/>
        </w:rPr>
        <w:t xml:space="preserve">　　＜密閉＞</w:t>
      </w:r>
    </w:p>
    <w:p w:rsidR="00900ABB" w:rsidRDefault="00900ABB" w:rsidP="00855CCF">
      <w:pPr>
        <w:ind w:leftChars="100" w:left="840" w:hangingChars="300" w:hanging="630"/>
      </w:pPr>
      <w:r>
        <w:rPr>
          <w:rFonts w:hint="eastAsia"/>
        </w:rPr>
        <w:t xml:space="preserve">　　　・</w:t>
      </w:r>
      <w:r w:rsidR="00226B7F">
        <w:rPr>
          <w:rFonts w:hint="eastAsia"/>
        </w:rPr>
        <w:t>会場内は、体育館職員と連系し、定期的に換気を行う。</w:t>
      </w:r>
    </w:p>
    <w:p w:rsidR="0080483A" w:rsidRDefault="0080483A" w:rsidP="00855CCF">
      <w:pPr>
        <w:ind w:leftChars="100" w:left="840" w:hangingChars="300" w:hanging="630"/>
      </w:pPr>
      <w:r>
        <w:rPr>
          <w:rFonts w:hint="eastAsia"/>
        </w:rPr>
        <w:t xml:space="preserve">　　　・更衣室は使用しない。</w:t>
      </w:r>
    </w:p>
    <w:p w:rsidR="0080483A" w:rsidRDefault="0080483A" w:rsidP="00855CCF">
      <w:pPr>
        <w:ind w:leftChars="100" w:left="840" w:hangingChars="300" w:hanging="630"/>
      </w:pPr>
      <w:r>
        <w:rPr>
          <w:rFonts w:hint="eastAsia"/>
        </w:rPr>
        <w:t xml:space="preserve">　　　・審判、役員控室は長時間使用しない。</w:t>
      </w:r>
    </w:p>
    <w:p w:rsidR="0080483A" w:rsidRDefault="0080483A" w:rsidP="00855CCF">
      <w:pPr>
        <w:ind w:leftChars="100" w:left="840" w:hangingChars="300" w:hanging="630"/>
      </w:pPr>
    </w:p>
    <w:p w:rsidR="00107068" w:rsidRDefault="00107068" w:rsidP="00D0235E"/>
    <w:p w:rsidR="00074DDB" w:rsidRDefault="00900ABB" w:rsidP="00FE054C">
      <w:pPr>
        <w:ind w:leftChars="100" w:left="840" w:hangingChars="300" w:hanging="630"/>
      </w:pPr>
      <w:r>
        <w:rPr>
          <w:rFonts w:hint="eastAsia"/>
        </w:rPr>
        <w:t xml:space="preserve">　　＜</w:t>
      </w:r>
      <w:r w:rsidR="00074DDB">
        <w:rPr>
          <w:rFonts w:hint="eastAsia"/>
        </w:rPr>
        <w:t>密接＞</w:t>
      </w:r>
    </w:p>
    <w:p w:rsidR="00D0235E" w:rsidRDefault="00074DDB" w:rsidP="00D0235E">
      <w:pPr>
        <w:ind w:leftChars="100" w:left="840" w:hangingChars="300" w:hanging="630"/>
      </w:pPr>
      <w:r>
        <w:rPr>
          <w:rFonts w:hint="eastAsia"/>
        </w:rPr>
        <w:t xml:space="preserve">　　　</w:t>
      </w:r>
      <w:r w:rsidR="00D0235E">
        <w:rPr>
          <w:rFonts w:hint="eastAsia"/>
        </w:rPr>
        <w:t>・応援者は２階観覧席のみで応援する。応援者は１階に下りない。選手待機場所への入場は生</w:t>
      </w:r>
    </w:p>
    <w:p w:rsidR="00D0235E" w:rsidRDefault="00D0235E" w:rsidP="00D0235E">
      <w:pPr>
        <w:ind w:leftChars="400" w:left="840" w:firstLineChars="100" w:firstLine="210"/>
      </w:pPr>
      <w:r>
        <w:rPr>
          <w:rFonts w:hint="eastAsia"/>
        </w:rPr>
        <w:t>徒、監督、コーチのみ。応援者と生徒の動線を区別する。</w:t>
      </w:r>
    </w:p>
    <w:p w:rsidR="003E29DB" w:rsidRDefault="00074DDB" w:rsidP="00D0235E">
      <w:pPr>
        <w:ind w:leftChars="100" w:left="840" w:hangingChars="300" w:hanging="630"/>
      </w:pPr>
      <w:r>
        <w:rPr>
          <w:rFonts w:hint="eastAsia"/>
        </w:rPr>
        <w:t xml:space="preserve">　　　・</w:t>
      </w:r>
      <w:r w:rsidR="00855CCF">
        <w:rPr>
          <w:rFonts w:hint="eastAsia"/>
        </w:rPr>
        <w:t>保護者は指定された席で応援する。選手・監督・コーチは指定された待機場所で待機する。</w:t>
      </w:r>
    </w:p>
    <w:p w:rsidR="00107068" w:rsidRDefault="00107068" w:rsidP="00DF047D">
      <w:pPr>
        <w:ind w:leftChars="100" w:left="840" w:hangingChars="300" w:hanging="630"/>
      </w:pPr>
    </w:p>
    <w:p w:rsidR="00074DDB" w:rsidRDefault="00074DDB" w:rsidP="00DF047D">
      <w:pPr>
        <w:ind w:leftChars="100" w:left="840" w:hangingChars="300" w:hanging="630"/>
      </w:pPr>
      <w:r>
        <w:rPr>
          <w:rFonts w:hint="eastAsia"/>
        </w:rPr>
        <w:t xml:space="preserve">　　＜密集＞</w:t>
      </w:r>
    </w:p>
    <w:p w:rsidR="00D0235E" w:rsidRDefault="00074DDB" w:rsidP="00D0235E">
      <w:pPr>
        <w:ind w:leftChars="100" w:left="840" w:hangingChars="300" w:hanging="630"/>
      </w:pPr>
      <w:r>
        <w:rPr>
          <w:rFonts w:hint="eastAsia"/>
        </w:rPr>
        <w:t xml:space="preserve">　　　</w:t>
      </w:r>
      <w:r w:rsidR="00D0235E">
        <w:rPr>
          <w:rFonts w:hint="eastAsia"/>
        </w:rPr>
        <w:t>・１階フロアへの入場は、登録選手・監督・コーチ・審判・役員・補助員・応援生徒のみとす</w:t>
      </w:r>
    </w:p>
    <w:p w:rsidR="00D0235E" w:rsidRDefault="00D0235E" w:rsidP="00D0235E">
      <w:pPr>
        <w:ind w:leftChars="400" w:left="840" w:firstLineChars="100" w:firstLine="210"/>
      </w:pPr>
      <w:r>
        <w:rPr>
          <w:rFonts w:hint="eastAsia"/>
        </w:rPr>
        <w:t>る。</w:t>
      </w:r>
    </w:p>
    <w:p w:rsidR="00D0235E" w:rsidRDefault="00D0235E" w:rsidP="00D0235E">
      <w:pPr>
        <w:ind w:firstLineChars="400" w:firstLine="840"/>
      </w:pPr>
      <w:r>
        <w:rPr>
          <w:rFonts w:hint="eastAsia"/>
        </w:rPr>
        <w:t>・応援者は、保護者・祖父母で１選手につき１名までとする。当日、預け先のない小学生以下</w:t>
      </w:r>
    </w:p>
    <w:p w:rsidR="00D0235E" w:rsidRDefault="00D0235E" w:rsidP="00D0235E">
      <w:pPr>
        <w:ind w:firstLineChars="500" w:firstLine="1050"/>
      </w:pPr>
      <w:r>
        <w:rPr>
          <w:rFonts w:hint="eastAsia"/>
        </w:rPr>
        <w:t>の付き添いは認める。応援は２階観覧席の指定された場所のみとする。</w:t>
      </w:r>
    </w:p>
    <w:p w:rsidR="00D0235E" w:rsidRPr="00A63F2D" w:rsidRDefault="00D0235E" w:rsidP="00D0235E">
      <w:r>
        <w:rPr>
          <w:rFonts w:hint="eastAsia"/>
        </w:rPr>
        <w:t xml:space="preserve">　　　　</w:t>
      </w:r>
      <w:r w:rsidRPr="00A63F2D">
        <w:rPr>
          <w:rFonts w:hint="eastAsia"/>
        </w:rPr>
        <w:t>・会場内では、監督・コーチ・審判・役員はＩＤカードを、登録選手の応援者は入場許可証を</w:t>
      </w:r>
    </w:p>
    <w:p w:rsidR="00D0235E" w:rsidRPr="00A63F2D" w:rsidRDefault="00D0235E" w:rsidP="00D0235E">
      <w:pPr>
        <w:ind w:firstLineChars="500" w:firstLine="1050"/>
      </w:pPr>
      <w:r w:rsidRPr="00A63F2D">
        <w:rPr>
          <w:rFonts w:hint="eastAsia"/>
        </w:rPr>
        <w:t>必ず首からかける。</w:t>
      </w:r>
    </w:p>
    <w:p w:rsidR="00D0235E" w:rsidRDefault="00D0235E" w:rsidP="00D0235E">
      <w:pPr>
        <w:ind w:leftChars="100" w:left="840" w:hangingChars="300" w:hanging="630"/>
      </w:pPr>
      <w:r>
        <w:rPr>
          <w:rFonts w:hint="eastAsia"/>
        </w:rPr>
        <w:t xml:space="preserve">　　　・開場の前に２階玄関前で学校ごとにマスクを着用し整列（縦横１～２ｍの間隔を空けて）</w:t>
      </w:r>
    </w:p>
    <w:p w:rsidR="00D0235E" w:rsidRDefault="00D0235E" w:rsidP="00D0235E">
      <w:pPr>
        <w:ind w:firstLineChars="500" w:firstLine="1050"/>
      </w:pPr>
      <w:r>
        <w:rPr>
          <w:rFonts w:hint="eastAsia"/>
        </w:rPr>
        <w:t>する。顧問による手指消毒、健康観察を行う。※消毒液は各学校で準備。</w:t>
      </w:r>
    </w:p>
    <w:p w:rsidR="00D0235E" w:rsidRPr="00694B6E" w:rsidRDefault="00D0235E" w:rsidP="00D0235E">
      <w:r>
        <w:rPr>
          <w:rFonts w:hint="eastAsia"/>
        </w:rPr>
        <w:t xml:space="preserve">　　　　</w:t>
      </w:r>
      <w:r w:rsidRPr="00694B6E">
        <w:rPr>
          <w:rFonts w:hint="eastAsia"/>
        </w:rPr>
        <w:t>・体育館内の階段は、動線を区別して使用する。</w:t>
      </w:r>
    </w:p>
    <w:p w:rsidR="00D0235E" w:rsidRDefault="00D0235E" w:rsidP="00D0235E">
      <w:pPr>
        <w:ind w:leftChars="100" w:left="840" w:hangingChars="300" w:hanging="630"/>
      </w:pPr>
      <w:r>
        <w:rPr>
          <w:rFonts w:hint="eastAsia"/>
        </w:rPr>
        <w:t xml:space="preserve">　　　・入場後は、体育館入口付近や通路で座ったり、立ち止まったりして会話をしない。</w:t>
      </w:r>
    </w:p>
    <w:p w:rsidR="00D0235E" w:rsidRDefault="00D0235E" w:rsidP="00D0235E">
      <w:pPr>
        <w:ind w:leftChars="400" w:left="840"/>
      </w:pPr>
      <w:r>
        <w:rPr>
          <w:rFonts w:hint="eastAsia"/>
        </w:rPr>
        <w:t>・入場後、保護者は指定された席へ、選手・監督・コーチは待機場所へ移動し、その後の移動</w:t>
      </w:r>
    </w:p>
    <w:p w:rsidR="00D0235E" w:rsidRDefault="00D0235E" w:rsidP="00D0235E">
      <w:pPr>
        <w:ind w:leftChars="400" w:left="840" w:firstLineChars="100" w:firstLine="210"/>
      </w:pPr>
      <w:r>
        <w:rPr>
          <w:rFonts w:hint="eastAsia"/>
        </w:rPr>
        <w:t>は最小限にとどめる。</w:t>
      </w:r>
    </w:p>
    <w:p w:rsidR="00D0235E" w:rsidRDefault="00D0235E" w:rsidP="00D0235E">
      <w:r>
        <w:rPr>
          <w:rFonts w:hint="eastAsia"/>
        </w:rPr>
        <w:t xml:space="preserve">　　　　・監督会議・審判会議では、隣と間隔を空けて着席する。</w:t>
      </w:r>
    </w:p>
    <w:p w:rsidR="00107068" w:rsidRDefault="00D0235E" w:rsidP="00D0235E">
      <w:pPr>
        <w:ind w:leftChars="100" w:left="840" w:hangingChars="300" w:hanging="630"/>
      </w:pPr>
      <w:r>
        <w:rPr>
          <w:rFonts w:hint="eastAsia"/>
        </w:rPr>
        <w:t xml:space="preserve">　　　・開会式は、縦１ｍ、横１ｍの間隔を空けて整列する。</w:t>
      </w:r>
    </w:p>
    <w:p w:rsidR="00D0235E" w:rsidRDefault="00D0235E" w:rsidP="00D0235E">
      <w:pPr>
        <w:ind w:leftChars="100" w:left="840" w:hangingChars="300" w:hanging="630"/>
      </w:pPr>
    </w:p>
    <w:p w:rsidR="00226B7F" w:rsidRDefault="00226B7F" w:rsidP="00107068">
      <w:pPr>
        <w:ind w:leftChars="300" w:left="840" w:hangingChars="100" w:hanging="210"/>
      </w:pPr>
      <w:r>
        <w:rPr>
          <w:rFonts w:hint="eastAsia"/>
        </w:rPr>
        <w:t>＜その他＞</w:t>
      </w:r>
    </w:p>
    <w:p w:rsidR="003A7912" w:rsidRDefault="00107068" w:rsidP="003A7912">
      <w:pPr>
        <w:ind w:leftChars="100" w:left="840" w:hangingChars="300" w:hanging="630"/>
      </w:pPr>
      <w:r>
        <w:rPr>
          <w:rFonts w:hint="eastAsia"/>
        </w:rPr>
        <w:t xml:space="preserve">　　　・選手は、「面マスク」と「口元の</w:t>
      </w:r>
      <w:r w:rsidR="00446DF3">
        <w:rPr>
          <w:rFonts w:hint="eastAsia"/>
        </w:rPr>
        <w:t>シールド」を着用して競技を行う。</w:t>
      </w:r>
    </w:p>
    <w:p w:rsidR="003A7912" w:rsidRDefault="00226B7F" w:rsidP="003A7912">
      <w:pPr>
        <w:tabs>
          <w:tab w:val="left" w:pos="5475"/>
        </w:tabs>
        <w:ind w:leftChars="100" w:left="840" w:hangingChars="300" w:hanging="630"/>
      </w:pPr>
      <w:r>
        <w:rPr>
          <w:rFonts w:hint="eastAsia"/>
        </w:rPr>
        <w:t xml:space="preserve">　　　・審判員は、マスクを着用したまま審判を行う。</w:t>
      </w:r>
      <w:r w:rsidR="00180460">
        <w:tab/>
      </w:r>
    </w:p>
    <w:p w:rsidR="003A7912" w:rsidRDefault="003A7912" w:rsidP="003A7912">
      <w:pPr>
        <w:tabs>
          <w:tab w:val="left" w:pos="5475"/>
        </w:tabs>
        <w:ind w:leftChars="100" w:left="840" w:hangingChars="300" w:hanging="630"/>
      </w:pPr>
      <w:r>
        <w:rPr>
          <w:rFonts w:hint="eastAsia"/>
        </w:rPr>
        <w:t xml:space="preserve">　　　・原則、会場内では全員常にマスクを着用すること。</w:t>
      </w:r>
    </w:p>
    <w:p w:rsidR="00107068" w:rsidRDefault="00107068" w:rsidP="00180460">
      <w:pPr>
        <w:tabs>
          <w:tab w:val="left" w:pos="5475"/>
        </w:tabs>
        <w:ind w:leftChars="100" w:left="840" w:hangingChars="300" w:hanging="630"/>
      </w:pPr>
      <w:r>
        <w:rPr>
          <w:rFonts w:hint="eastAsia"/>
        </w:rPr>
        <w:t xml:space="preserve">　　　・用具の貸し借りは決して行わない。（剣道具、竹刀、手拭い、おしぼり、コップなど）</w:t>
      </w:r>
    </w:p>
    <w:p w:rsidR="0080483A" w:rsidRDefault="0080483A" w:rsidP="00180460">
      <w:pPr>
        <w:tabs>
          <w:tab w:val="left" w:pos="5475"/>
        </w:tabs>
        <w:ind w:leftChars="100" w:left="840" w:hangingChars="300" w:hanging="630"/>
      </w:pPr>
      <w:r>
        <w:rPr>
          <w:rFonts w:hint="eastAsia"/>
        </w:rPr>
        <w:t xml:space="preserve">　　　・高齢者や基礎疾患がある方の入場の制限はしないが、主治医の了承を得るなどの慎重な判断</w:t>
      </w:r>
    </w:p>
    <w:p w:rsidR="0080483A" w:rsidRDefault="0080483A" w:rsidP="0080483A">
      <w:pPr>
        <w:tabs>
          <w:tab w:val="left" w:pos="5475"/>
        </w:tabs>
        <w:ind w:leftChars="400" w:left="840" w:firstLineChars="100" w:firstLine="210"/>
      </w:pPr>
      <w:r>
        <w:rPr>
          <w:rFonts w:hint="eastAsia"/>
        </w:rPr>
        <w:t>を各学校・各個人で行う。</w:t>
      </w:r>
    </w:p>
    <w:p w:rsidR="0080483A" w:rsidRDefault="0080483A" w:rsidP="0080483A">
      <w:pPr>
        <w:tabs>
          <w:tab w:val="left" w:pos="5475"/>
        </w:tabs>
      </w:pPr>
      <w:r>
        <w:rPr>
          <w:rFonts w:hint="eastAsia"/>
        </w:rPr>
        <w:t xml:space="preserve">　　　　・使用した座席</w:t>
      </w:r>
      <w:r w:rsidR="003A7912">
        <w:rPr>
          <w:rFonts w:hint="eastAsia"/>
        </w:rPr>
        <w:t>や道具等</w:t>
      </w:r>
      <w:r>
        <w:rPr>
          <w:rFonts w:hint="eastAsia"/>
        </w:rPr>
        <w:t>は、各学校で責任を持って消毒を行う。</w:t>
      </w:r>
      <w:r w:rsidR="003A7912">
        <w:rPr>
          <w:rFonts w:hint="eastAsia"/>
        </w:rPr>
        <w:t>消毒液は各学校で準備する。</w:t>
      </w:r>
    </w:p>
    <w:p w:rsidR="00107068" w:rsidRDefault="00107068" w:rsidP="00180460">
      <w:pPr>
        <w:tabs>
          <w:tab w:val="left" w:pos="5475"/>
        </w:tabs>
        <w:ind w:leftChars="100" w:left="840" w:hangingChars="300" w:hanging="630"/>
      </w:pPr>
    </w:p>
    <w:p w:rsidR="00C82715" w:rsidRDefault="00C82715" w:rsidP="00D0235E">
      <w:pPr>
        <w:tabs>
          <w:tab w:val="left" w:pos="5475"/>
        </w:tabs>
        <w:ind w:leftChars="100" w:left="840" w:hangingChars="300" w:hanging="630"/>
      </w:pPr>
    </w:p>
    <w:p w:rsidR="00C82715" w:rsidRDefault="00C82715" w:rsidP="00DF047D">
      <w:pPr>
        <w:ind w:leftChars="100" w:left="840" w:hangingChars="300" w:hanging="630"/>
      </w:pPr>
    </w:p>
    <w:p w:rsidR="00D0235E" w:rsidRDefault="00D0235E" w:rsidP="00DF047D">
      <w:pPr>
        <w:ind w:leftChars="100" w:left="840" w:hangingChars="300" w:hanging="630"/>
      </w:pPr>
    </w:p>
    <w:p w:rsidR="00D0235E" w:rsidRDefault="00D0235E"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442C35"/>
    <w:p w:rsidR="00D0235E" w:rsidRDefault="00D0235E" w:rsidP="00442C35"/>
    <w:p w:rsidR="00D0235E" w:rsidRDefault="00D0235E" w:rsidP="00D0235E">
      <w:pPr>
        <w:ind w:leftChars="100" w:left="840" w:hangingChars="300" w:hanging="630"/>
      </w:pPr>
      <w:r>
        <w:t xml:space="preserve">３　</w:t>
      </w:r>
      <w:r>
        <w:rPr>
          <w:rFonts w:hint="eastAsia"/>
        </w:rPr>
        <w:t>剣道競技会場への入場について</w:t>
      </w:r>
    </w:p>
    <w:p w:rsidR="00D0235E" w:rsidRDefault="00D0235E" w:rsidP="00D0235E">
      <w:pPr>
        <w:ind w:leftChars="100" w:left="840" w:hangingChars="300" w:hanging="630"/>
      </w:pPr>
      <w:r>
        <w:rPr>
          <w:rFonts w:hint="eastAsia"/>
        </w:rPr>
        <w:t xml:space="preserve">　　※雨天時は雨具の準備を忘れずにお願いします。</w:t>
      </w:r>
    </w:p>
    <w:p w:rsidR="00D0235E" w:rsidRDefault="00D0235E" w:rsidP="00D0235E">
      <w:pPr>
        <w:ind w:leftChars="100" w:left="840" w:hangingChars="300" w:hanging="630"/>
      </w:pPr>
      <w:r>
        <w:rPr>
          <w:rFonts w:hint="eastAsia"/>
        </w:rPr>
        <w:t xml:space="preserve">　　【選手・監督・コーチ・役員】</w:t>
      </w:r>
    </w:p>
    <w:p w:rsidR="00D0235E" w:rsidRDefault="00D0235E" w:rsidP="00D0235E">
      <w:r>
        <w:t xml:space="preserve">　　　８：２０　２階玄関前に学校ごとに整列開始。</w:t>
      </w:r>
    </w:p>
    <w:p w:rsidR="00D0235E" w:rsidRDefault="00D0235E" w:rsidP="00D0235E">
      <w:pPr>
        <w:ind w:firstLineChars="800" w:firstLine="1680"/>
      </w:pPr>
      <w:r>
        <w:t>縦横１ｍ程度の間隔を空けて無言で整列する。</w:t>
      </w:r>
      <w:r>
        <w:rPr>
          <w:rFonts w:hint="eastAsia"/>
        </w:rPr>
        <w:t>（マスクの着用）</w:t>
      </w:r>
    </w:p>
    <w:p w:rsidR="00D0235E" w:rsidRDefault="00D0235E" w:rsidP="00D0235E">
      <w:pPr>
        <w:ind w:firstLineChars="800" w:firstLine="1680"/>
      </w:pPr>
      <w:r>
        <w:rPr>
          <w:rFonts w:hint="eastAsia"/>
        </w:rPr>
        <w:t>手指消毒、健康観察を済ませておく。</w:t>
      </w:r>
    </w:p>
    <w:p w:rsidR="00D0235E" w:rsidRDefault="00D0235E" w:rsidP="00D0235E">
      <w:r>
        <w:rPr>
          <w:rFonts w:hint="eastAsia"/>
        </w:rPr>
        <w:t xml:space="preserve">　　　８：３０　専門部の指示で、学校ごとに入場。</w:t>
      </w:r>
    </w:p>
    <w:p w:rsidR="00D0235E" w:rsidRDefault="00D0235E" w:rsidP="00D0235E">
      <w:r>
        <w:rPr>
          <w:rFonts w:hint="eastAsia"/>
        </w:rPr>
        <w:t xml:space="preserve">　　　　　　　　指定された荷物置き場に荷物を置く。</w:t>
      </w:r>
    </w:p>
    <w:p w:rsidR="00D0235E" w:rsidRDefault="004E6A8F" w:rsidP="00D0235E">
      <w:r>
        <w:rPr>
          <w:rFonts w:hint="eastAsia"/>
        </w:rPr>
        <w:t xml:space="preserve">　　　　　　　　選手はアップの準備。応援生徒</w:t>
      </w:r>
      <w:r w:rsidR="00D0235E">
        <w:rPr>
          <w:rFonts w:hint="eastAsia"/>
        </w:rPr>
        <w:t>は１階フロアの選手控え</w:t>
      </w:r>
      <w:bookmarkStart w:id="0" w:name="_GoBack"/>
      <w:bookmarkEnd w:id="0"/>
      <w:r w:rsidR="00D0235E">
        <w:rPr>
          <w:rFonts w:hint="eastAsia"/>
        </w:rPr>
        <w:t>場所へ移動。</w:t>
      </w:r>
    </w:p>
    <w:p w:rsidR="00D0235E" w:rsidRDefault="00D0235E" w:rsidP="00D0235E">
      <w:r>
        <w:rPr>
          <w:rFonts w:hint="eastAsia"/>
        </w:rPr>
        <w:t xml:space="preserve">　　　　　　　　下足は、学校ごとにまとめて下足袋に入れて指定された場所に置く。</w:t>
      </w:r>
    </w:p>
    <w:p w:rsidR="00D0235E" w:rsidRDefault="00D0235E" w:rsidP="00D0235E">
      <w:r>
        <w:rPr>
          <w:rFonts w:hint="eastAsia"/>
        </w:rPr>
        <w:t xml:space="preserve">　　　　　　　　顧問は受付を済ませる。</w:t>
      </w:r>
    </w:p>
    <w:p w:rsidR="00D0235E" w:rsidRDefault="00D0235E" w:rsidP="00D0235E">
      <w:r>
        <w:rPr>
          <w:rFonts w:hint="eastAsia"/>
        </w:rPr>
        <w:t xml:space="preserve">　　　８：４０　検量開始　※間隔を空けて１列で整列をする。</w:t>
      </w:r>
    </w:p>
    <w:p w:rsidR="00D0235E" w:rsidRDefault="00D0235E" w:rsidP="00D0235E">
      <w:r>
        <w:rPr>
          <w:rFonts w:hint="eastAsia"/>
        </w:rPr>
        <w:t xml:space="preserve">　　　８：５０　アップ開始</w:t>
      </w:r>
    </w:p>
    <w:p w:rsidR="00D0235E" w:rsidRDefault="00D0235E" w:rsidP="00D0235E">
      <w:r>
        <w:rPr>
          <w:rFonts w:hint="eastAsia"/>
        </w:rPr>
        <w:t xml:space="preserve">　　　９：２０　アップ終了</w:t>
      </w:r>
    </w:p>
    <w:p w:rsidR="00D0235E" w:rsidRDefault="00D0235E" w:rsidP="00D0235E">
      <w:r>
        <w:rPr>
          <w:rFonts w:hint="eastAsia"/>
        </w:rPr>
        <w:t xml:space="preserve">　　　９：３０　選手整列（団体・個人ともに１試合目の試合場に整列。縦横１ｍの間隔を空ける。）</w:t>
      </w:r>
    </w:p>
    <w:p w:rsidR="00D0235E" w:rsidRDefault="00D0235E" w:rsidP="00D0235E">
      <w:r>
        <w:rPr>
          <w:rFonts w:hint="eastAsia"/>
        </w:rPr>
        <w:t xml:space="preserve">　　　９：４０　開始式</w:t>
      </w:r>
    </w:p>
    <w:p w:rsidR="00D0235E" w:rsidRDefault="00D0235E" w:rsidP="00D0235E">
      <w:r>
        <w:rPr>
          <w:rFonts w:hint="eastAsia"/>
        </w:rPr>
        <w:t xml:space="preserve">　　１０：００　試合開始</w:t>
      </w:r>
    </w:p>
    <w:p w:rsidR="00D0235E" w:rsidRDefault="00D0235E" w:rsidP="00D0235E">
      <w:r>
        <w:rPr>
          <w:rFonts w:hint="eastAsia"/>
        </w:rPr>
        <w:t xml:space="preserve">　　　　　　　　※選手は、昼食時以外は原則、１階の選手控え場所で待機しておく</w:t>
      </w:r>
    </w:p>
    <w:p w:rsidR="00D0235E" w:rsidRDefault="00D0235E" w:rsidP="00D0235E"/>
    <w:p w:rsidR="00D0235E" w:rsidRDefault="00D0235E" w:rsidP="00D0235E"/>
    <w:p w:rsidR="00D0235E" w:rsidRDefault="00D0235E" w:rsidP="00D0235E">
      <w:r>
        <w:rPr>
          <w:rFonts w:hint="eastAsia"/>
        </w:rPr>
        <w:t xml:space="preserve">　　　【応援保護者について】</w:t>
      </w:r>
    </w:p>
    <w:p w:rsidR="00D0235E" w:rsidRPr="00A63F2D" w:rsidRDefault="00D0235E" w:rsidP="00D0235E">
      <w:pPr>
        <w:ind w:firstLineChars="300" w:firstLine="630"/>
      </w:pPr>
      <w:r w:rsidRPr="00A63F2D">
        <w:rPr>
          <w:rFonts w:hint="eastAsia"/>
        </w:rPr>
        <w:t>※入場許可証を必ず首からかける。入場許可証のない方の入場はできません。</w:t>
      </w:r>
    </w:p>
    <w:p w:rsidR="00D0235E" w:rsidRDefault="00D0235E" w:rsidP="00D0235E">
      <w:r>
        <w:rPr>
          <w:rFonts w:hint="eastAsia"/>
        </w:rPr>
        <w:t xml:space="preserve">　　　８：５０　２階玄関前に学校ごとに整列開始。</w:t>
      </w:r>
    </w:p>
    <w:p w:rsidR="00D0235E" w:rsidRDefault="00D0235E" w:rsidP="00D0235E">
      <w:pPr>
        <w:ind w:firstLineChars="800" w:firstLine="1680"/>
      </w:pPr>
      <w:r>
        <w:t>縦横１ｍ程度の間隔を空けて無言で整列する。</w:t>
      </w:r>
      <w:r>
        <w:rPr>
          <w:rFonts w:hint="eastAsia"/>
        </w:rPr>
        <w:t>（マスクの着用）</w:t>
      </w:r>
    </w:p>
    <w:p w:rsidR="00D0235E" w:rsidRDefault="00D0235E" w:rsidP="00D0235E">
      <w:pPr>
        <w:ind w:firstLineChars="800" w:firstLine="1680"/>
      </w:pPr>
      <w:r>
        <w:rPr>
          <w:rFonts w:hint="eastAsia"/>
        </w:rPr>
        <w:t>手指消毒、健康観察を済ませておく。</w:t>
      </w:r>
    </w:p>
    <w:p w:rsidR="00D0235E" w:rsidRDefault="00D0235E" w:rsidP="00D0235E">
      <w:r>
        <w:rPr>
          <w:rFonts w:hint="eastAsia"/>
        </w:rPr>
        <w:t xml:space="preserve">　　　９：００　専門部の指示で学校ごとに入場。</w:t>
      </w:r>
    </w:p>
    <w:p w:rsidR="00D0235E" w:rsidRDefault="00D0235E" w:rsidP="00D0235E">
      <w:r>
        <w:rPr>
          <w:rFonts w:hint="eastAsia"/>
        </w:rPr>
        <w:t xml:space="preserve">　　　　　　　　指定された座席へ着席する。不要な移動は避ける。</w:t>
      </w:r>
    </w:p>
    <w:p w:rsidR="00D0235E" w:rsidRPr="00767448" w:rsidRDefault="00D0235E" w:rsidP="00D0235E">
      <w:r>
        <w:rPr>
          <w:rFonts w:hint="eastAsia"/>
        </w:rPr>
        <w:t xml:space="preserve">　　　　　　　　※応援保護者は１階には降りることはできません。</w:t>
      </w:r>
    </w:p>
    <w:p w:rsidR="00D0235E" w:rsidRPr="006E7F66" w:rsidRDefault="00D0235E" w:rsidP="00D0235E"/>
    <w:p w:rsidR="00754B95" w:rsidRDefault="00754B95" w:rsidP="00754B95">
      <w:pPr>
        <w:rPr>
          <w:color w:val="FF0000"/>
        </w:rPr>
      </w:pPr>
    </w:p>
    <w:p w:rsidR="00754B95" w:rsidRPr="00074DDB" w:rsidRDefault="00754B95" w:rsidP="00754B95">
      <w:pPr>
        <w:rPr>
          <w:color w:val="FF0000"/>
        </w:rPr>
      </w:pPr>
    </w:p>
    <w:sectPr w:rsidR="00754B95" w:rsidRPr="00074DDB" w:rsidSect="00083B79">
      <w:pgSz w:w="11906" w:h="16838"/>
      <w:pgMar w:top="1276"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AD" w:rsidRDefault="000401AD" w:rsidP="001A6FC3">
      <w:r>
        <w:separator/>
      </w:r>
    </w:p>
  </w:endnote>
  <w:endnote w:type="continuationSeparator" w:id="0">
    <w:p w:rsidR="000401AD" w:rsidRDefault="000401AD" w:rsidP="001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AD" w:rsidRDefault="000401AD" w:rsidP="001A6FC3">
      <w:r>
        <w:separator/>
      </w:r>
    </w:p>
  </w:footnote>
  <w:footnote w:type="continuationSeparator" w:id="0">
    <w:p w:rsidR="000401AD" w:rsidRDefault="000401AD" w:rsidP="001A6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D0"/>
    <w:rsid w:val="00014606"/>
    <w:rsid w:val="000401AD"/>
    <w:rsid w:val="00040A46"/>
    <w:rsid w:val="00074DDB"/>
    <w:rsid w:val="00083B79"/>
    <w:rsid w:val="000C4836"/>
    <w:rsid w:val="00107068"/>
    <w:rsid w:val="00180460"/>
    <w:rsid w:val="001A4ED0"/>
    <w:rsid w:val="001A6FC3"/>
    <w:rsid w:val="001B1005"/>
    <w:rsid w:val="001D4180"/>
    <w:rsid w:val="00226B7F"/>
    <w:rsid w:val="00244154"/>
    <w:rsid w:val="00394CF1"/>
    <w:rsid w:val="003A7912"/>
    <w:rsid w:val="003E29DB"/>
    <w:rsid w:val="00442C35"/>
    <w:rsid w:val="00446DF3"/>
    <w:rsid w:val="00455722"/>
    <w:rsid w:val="00462607"/>
    <w:rsid w:val="004D7E26"/>
    <w:rsid w:val="004E14C3"/>
    <w:rsid w:val="004E57B5"/>
    <w:rsid w:val="004E6A8F"/>
    <w:rsid w:val="004F7B9C"/>
    <w:rsid w:val="005D1CF4"/>
    <w:rsid w:val="0067524D"/>
    <w:rsid w:val="00735FD6"/>
    <w:rsid w:val="00754B95"/>
    <w:rsid w:val="007662C3"/>
    <w:rsid w:val="0080483A"/>
    <w:rsid w:val="00810747"/>
    <w:rsid w:val="00855CCF"/>
    <w:rsid w:val="00875229"/>
    <w:rsid w:val="00900ABB"/>
    <w:rsid w:val="009544F9"/>
    <w:rsid w:val="009C00B8"/>
    <w:rsid w:val="00A36213"/>
    <w:rsid w:val="00AA716F"/>
    <w:rsid w:val="00AB2816"/>
    <w:rsid w:val="00B070F0"/>
    <w:rsid w:val="00B8479F"/>
    <w:rsid w:val="00C82715"/>
    <w:rsid w:val="00CB690B"/>
    <w:rsid w:val="00D0235E"/>
    <w:rsid w:val="00D21935"/>
    <w:rsid w:val="00D3254F"/>
    <w:rsid w:val="00D77AEB"/>
    <w:rsid w:val="00D831A6"/>
    <w:rsid w:val="00DB678B"/>
    <w:rsid w:val="00DC5295"/>
    <w:rsid w:val="00DD74AE"/>
    <w:rsid w:val="00DF047D"/>
    <w:rsid w:val="00E951B3"/>
    <w:rsid w:val="00EA0BB7"/>
    <w:rsid w:val="00EE6346"/>
    <w:rsid w:val="00F131DE"/>
    <w:rsid w:val="00FB47C9"/>
    <w:rsid w:val="00FD788D"/>
    <w:rsid w:val="00FE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C3"/>
    <w:pPr>
      <w:tabs>
        <w:tab w:val="center" w:pos="4252"/>
        <w:tab w:val="right" w:pos="8504"/>
      </w:tabs>
      <w:snapToGrid w:val="0"/>
    </w:pPr>
  </w:style>
  <w:style w:type="character" w:customStyle="1" w:styleId="a4">
    <w:name w:val="ヘッダー (文字)"/>
    <w:basedOn w:val="a0"/>
    <w:link w:val="a3"/>
    <w:uiPriority w:val="99"/>
    <w:rsid w:val="001A6FC3"/>
  </w:style>
  <w:style w:type="paragraph" w:styleId="a5">
    <w:name w:val="footer"/>
    <w:basedOn w:val="a"/>
    <w:link w:val="a6"/>
    <w:uiPriority w:val="99"/>
    <w:unhideWhenUsed/>
    <w:rsid w:val="001A6FC3"/>
    <w:pPr>
      <w:tabs>
        <w:tab w:val="center" w:pos="4252"/>
        <w:tab w:val="right" w:pos="8504"/>
      </w:tabs>
      <w:snapToGrid w:val="0"/>
    </w:pPr>
  </w:style>
  <w:style w:type="character" w:customStyle="1" w:styleId="a6">
    <w:name w:val="フッター (文字)"/>
    <w:basedOn w:val="a0"/>
    <w:link w:val="a5"/>
    <w:uiPriority w:val="99"/>
    <w:rsid w:val="001A6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C3"/>
    <w:pPr>
      <w:tabs>
        <w:tab w:val="center" w:pos="4252"/>
        <w:tab w:val="right" w:pos="8504"/>
      </w:tabs>
      <w:snapToGrid w:val="0"/>
    </w:pPr>
  </w:style>
  <w:style w:type="character" w:customStyle="1" w:styleId="a4">
    <w:name w:val="ヘッダー (文字)"/>
    <w:basedOn w:val="a0"/>
    <w:link w:val="a3"/>
    <w:uiPriority w:val="99"/>
    <w:rsid w:val="001A6FC3"/>
  </w:style>
  <w:style w:type="paragraph" w:styleId="a5">
    <w:name w:val="footer"/>
    <w:basedOn w:val="a"/>
    <w:link w:val="a6"/>
    <w:uiPriority w:val="99"/>
    <w:unhideWhenUsed/>
    <w:rsid w:val="001A6FC3"/>
    <w:pPr>
      <w:tabs>
        <w:tab w:val="center" w:pos="4252"/>
        <w:tab w:val="right" w:pos="8504"/>
      </w:tabs>
      <w:snapToGrid w:val="0"/>
    </w:pPr>
  </w:style>
  <w:style w:type="character" w:customStyle="1" w:styleId="a6">
    <w:name w:val="フッター (文字)"/>
    <w:basedOn w:val="a0"/>
    <w:link w:val="a5"/>
    <w:uiPriority w:val="99"/>
    <w:rsid w:val="001A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2786</TotalTime>
  <Pages>3</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21</cp:revision>
  <dcterms:created xsi:type="dcterms:W3CDTF">2020-06-29T23:34:00Z</dcterms:created>
  <dcterms:modified xsi:type="dcterms:W3CDTF">2021-09-07T08:04:00Z</dcterms:modified>
</cp:coreProperties>
</file>